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D5E8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3635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81973">
        <w:rPr>
          <w:rFonts w:eastAsiaTheme="minorHAnsi"/>
          <w:lang w:val="sr-Cyrl-RS"/>
        </w:rPr>
        <w:t>48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  <w:lang w:val="sr-Cyrl-RS"/>
        </w:rPr>
        <w:t>С</w:t>
      </w:r>
      <w:r w:rsidR="00336357">
        <w:rPr>
          <w:rFonts w:eastAsiaTheme="minorHAnsi"/>
          <w:lang w:val="sr-Cyrl-RS"/>
        </w:rPr>
        <w:t>,</w:t>
      </w:r>
      <w:r w:rsidR="008779FE">
        <w:rPr>
          <w:rFonts w:eastAsiaTheme="minorHAnsi"/>
          <w:lang w:val="sr-Cyrl-RS"/>
        </w:rPr>
        <w:t xml:space="preserve"> Уговор бр.</w:t>
      </w:r>
      <w:r w:rsidR="005D5E8A">
        <w:rPr>
          <w:rFonts w:eastAsiaTheme="minorHAnsi"/>
          <w:lang w:val="sr-Latn-RS"/>
        </w:rPr>
        <w:t>5</w:t>
      </w:r>
      <w:r w:rsidR="00B81973">
        <w:rPr>
          <w:rFonts w:eastAsiaTheme="minorHAnsi"/>
          <w:lang w:val="sr-Cyrl-RS"/>
        </w:rPr>
        <w:t xml:space="preserve"> </w:t>
      </w:r>
      <w:r w:rsidR="00336357">
        <w:rPr>
          <w:rFonts w:eastAsiaTheme="minorHAnsi"/>
          <w:lang w:val="sr-Cyrl-RS"/>
        </w:rPr>
        <w:t xml:space="preserve"> партија </w:t>
      </w:r>
      <w:r w:rsidR="00336357">
        <w:rPr>
          <w:rFonts w:eastAsiaTheme="minorHAnsi"/>
          <w:lang w:val="sr-Latn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B81973" w:rsidRPr="00B81973">
        <w:t>Набавка уградног остеосинтетског материјала за потребе Клинике за ортопедску хирургију и трауматологију Клиничког центра Војводине -Уградни материјал за фиксацију перипротетичних прелома</w:t>
      </w:r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B819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33183100 – ортопедски имплатанти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CC7409">
        <w:rPr>
          <w:lang w:val="sr-Cyrl-RS"/>
        </w:rPr>
        <w:t xml:space="preserve"> </w:t>
      </w:r>
      <w:r w:rsidR="005D5E8A">
        <w:rPr>
          <w:lang w:val="sr-Latn-RS"/>
        </w:rPr>
        <w:t>254.342</w:t>
      </w:r>
      <w:r w:rsidR="00B81973">
        <w:rPr>
          <w:lang w:val="sr-Cyrl-RS"/>
        </w:rPr>
        <w:t>,00</w:t>
      </w:r>
      <w:r w:rsidR="00226DD3">
        <w:rPr>
          <w:lang w:val="sr-Latn-RS"/>
        </w:rPr>
        <w:t xml:space="preserve"> </w:t>
      </w:r>
      <w:r w:rsidR="003E7BF4" w:rsidRPr="00563DC7">
        <w:t xml:space="preserve">динара, односно </w:t>
      </w:r>
      <w:r w:rsidR="005D5E8A">
        <w:rPr>
          <w:lang w:val="sr-Latn-RS"/>
        </w:rPr>
        <w:t>279.776,2</w:t>
      </w:r>
      <w:r w:rsidR="004B454C">
        <w:rPr>
          <w:lang w:val="sr-Latn-RS"/>
        </w:rPr>
        <w:t>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="008779FE">
        <w:rPr>
          <w:rFonts w:eastAsiaTheme="minorHAnsi"/>
          <w:b/>
          <w:lang w:val="sr-Cyrl-RS"/>
        </w:rPr>
        <w:t>закључења оквирног споразума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B81973">
        <w:rPr>
          <w:rFonts w:eastAsiaTheme="minorHAnsi"/>
          <w:lang w:val="sr-Cyrl-RS"/>
        </w:rPr>
        <w:t>3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D5E8A">
        <w:rPr>
          <w:rFonts w:eastAsiaTheme="minorHAnsi"/>
          <w:lang w:val="sr-Latn-RS"/>
        </w:rPr>
        <w:t>19</w:t>
      </w:r>
      <w:bookmarkStart w:id="0" w:name="_GoBack"/>
      <w:bookmarkEnd w:id="0"/>
      <w:r w:rsidR="009F0760" w:rsidRPr="00CC485A">
        <w:rPr>
          <w:rFonts w:eastAsiaTheme="minorHAnsi"/>
          <w:lang w:val="en-US"/>
        </w:rPr>
        <w:t>.0</w:t>
      </w:r>
      <w:r w:rsidR="004B454C">
        <w:rPr>
          <w:rFonts w:eastAsiaTheme="minorHAnsi"/>
          <w:lang w:val="sr-Latn-RS"/>
        </w:rPr>
        <w:t>8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B81973" w:rsidRPr="00B81973" w:rsidRDefault="00B81973" w:rsidP="00B81973">
      <w:pPr>
        <w:rPr>
          <w:lang w:val="sr-Latn-RS"/>
        </w:rPr>
      </w:pPr>
      <w:r w:rsidRPr="00B81973">
        <w:rPr>
          <w:lang w:val="sr-Latn-RS"/>
        </w:rPr>
        <w:t>„Magna Pharmacia“ д.о.о., ул. Милутина Миланковића бр. 7Б, Београд</w:t>
      </w:r>
    </w:p>
    <w:p w:rsidR="00336357" w:rsidRPr="00B81973" w:rsidRDefault="00336357" w:rsidP="00F124F6">
      <w:pPr>
        <w:rPr>
          <w:i/>
          <w:u w:val="single"/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  <w:lang w:val="sr-Cyrl-RS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B81973" w:rsidRPr="00B81973">
        <w:rPr>
          <w:rFonts w:eastAsiaTheme="minorHAnsi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потписивања новог уговора о јавној набавци за предметна добра</w:t>
      </w:r>
      <w:r w:rsidR="00B81973" w:rsidRPr="00B81973">
        <w:rPr>
          <w:rFonts w:eastAsiaTheme="minorHAnsi"/>
          <w:b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454C"/>
    <w:rsid w:val="004B6AD0"/>
    <w:rsid w:val="004C4D3B"/>
    <w:rsid w:val="004D04E4"/>
    <w:rsid w:val="004D7FA7"/>
    <w:rsid w:val="004F1728"/>
    <w:rsid w:val="004F2BE8"/>
    <w:rsid w:val="00504D02"/>
    <w:rsid w:val="00510DF0"/>
    <w:rsid w:val="00563DC7"/>
    <w:rsid w:val="005D5E8A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779FE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5FCE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13</cp:revision>
  <dcterms:created xsi:type="dcterms:W3CDTF">2016-04-08T10:25:00Z</dcterms:created>
  <dcterms:modified xsi:type="dcterms:W3CDTF">2016-08-19T09:32:00Z</dcterms:modified>
</cp:coreProperties>
</file>